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1B" w:rsidRPr="005E0FB2" w:rsidRDefault="00CD361B" w:rsidP="00122957">
      <w:pPr>
        <w:pStyle w:val="ConsPlusNormal"/>
        <w:ind w:left="46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C6FC5">
        <w:rPr>
          <w:rFonts w:ascii="Times New Roman" w:hAnsi="Times New Roman" w:cs="Times New Roman"/>
          <w:sz w:val="28"/>
          <w:szCs w:val="28"/>
        </w:rPr>
        <w:t>№</w:t>
      </w:r>
      <w:r w:rsidRPr="005E0FB2">
        <w:rPr>
          <w:rFonts w:ascii="Times New Roman" w:hAnsi="Times New Roman" w:cs="Times New Roman"/>
          <w:sz w:val="28"/>
          <w:szCs w:val="28"/>
        </w:rPr>
        <w:t xml:space="preserve"> </w:t>
      </w:r>
      <w:r w:rsidR="009306B7">
        <w:rPr>
          <w:rFonts w:ascii="Times New Roman" w:hAnsi="Times New Roman" w:cs="Times New Roman"/>
          <w:sz w:val="28"/>
          <w:szCs w:val="28"/>
        </w:rPr>
        <w:t>3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к Порядку проведения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профилактических медицинских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осмотров несовершеннолетних,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утвержденному приказом</w:t>
      </w:r>
    </w:p>
    <w:p w:rsidR="00122957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Министерства здравоохранения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от </w:t>
      </w:r>
      <w:r w:rsidR="00DD3247">
        <w:rPr>
          <w:rFonts w:ascii="Times New Roman" w:hAnsi="Times New Roman" w:cs="Times New Roman"/>
          <w:sz w:val="28"/>
          <w:szCs w:val="28"/>
        </w:rPr>
        <w:t xml:space="preserve">«____»_____________ </w:t>
      </w:r>
      <w:r w:rsidRPr="005E0FB2">
        <w:rPr>
          <w:rFonts w:ascii="Times New Roman" w:hAnsi="Times New Roman" w:cs="Times New Roman"/>
          <w:sz w:val="28"/>
          <w:szCs w:val="28"/>
        </w:rPr>
        <w:t>20</w:t>
      </w:r>
      <w:r w:rsidR="00DD3247">
        <w:rPr>
          <w:rFonts w:ascii="Times New Roman" w:hAnsi="Times New Roman" w:cs="Times New Roman"/>
          <w:sz w:val="28"/>
          <w:szCs w:val="28"/>
        </w:rPr>
        <w:t>21</w:t>
      </w:r>
      <w:r w:rsidRPr="005E0FB2">
        <w:rPr>
          <w:rFonts w:ascii="Times New Roman" w:hAnsi="Times New Roman" w:cs="Times New Roman"/>
          <w:sz w:val="28"/>
          <w:szCs w:val="28"/>
        </w:rPr>
        <w:t xml:space="preserve"> г. </w:t>
      </w:r>
      <w:r w:rsidR="00DD3247">
        <w:rPr>
          <w:rFonts w:ascii="Times New Roman" w:hAnsi="Times New Roman" w:cs="Times New Roman"/>
          <w:sz w:val="28"/>
          <w:szCs w:val="28"/>
        </w:rPr>
        <w:t>№</w:t>
      </w:r>
      <w:r w:rsidR="00122957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DD3247" w:rsidRDefault="00DD3247" w:rsidP="005E0F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28"/>
      <w:bookmarkStart w:id="1" w:name="P381"/>
      <w:bookmarkStart w:id="2" w:name="P421"/>
      <w:bookmarkEnd w:id="0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>Правила</w:t>
      </w:r>
    </w:p>
    <w:p w:rsidR="00DD3247" w:rsidRDefault="00DD3247" w:rsidP="005E0F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 медицинских групп для занятий несовершеннолетними физической культурой</w:t>
      </w:r>
    </w:p>
    <w:p w:rsidR="00DD3247" w:rsidRDefault="00DD3247" w:rsidP="005E0F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1. Определение медицинских групп для занятий несовершеннолетним физической культурой с учетом состояния его здоровья осуществляется в целях оценки уровня физического развития и функциональных возможностей несовершеннолетнего, выбора оптимальной программы физического воспитания, выработки медицинских рекомендаций по планированию занятий физической культурой.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2. В зависимости от состояния здоровья несовершеннолетние относятся к следующим медицинским группам для занятий физической культурой: </w:t>
      </w:r>
      <w:r w:rsidRPr="00DA3039">
        <w:rPr>
          <w:rFonts w:ascii="Times New Roman" w:hAnsi="Times New Roman" w:cs="Times New Roman"/>
          <w:sz w:val="28"/>
          <w:szCs w:val="28"/>
        </w:rPr>
        <w:t>основная, подготовительная</w:t>
      </w:r>
      <w:r w:rsidR="00370E86" w:rsidRPr="00DA3039">
        <w:rPr>
          <w:rFonts w:ascii="Times New Roman" w:hAnsi="Times New Roman" w:cs="Times New Roman"/>
          <w:sz w:val="28"/>
          <w:szCs w:val="28"/>
        </w:rPr>
        <w:t xml:space="preserve"> и</w:t>
      </w:r>
      <w:r w:rsidRPr="00DA3039">
        <w:rPr>
          <w:rFonts w:ascii="Times New Roman" w:hAnsi="Times New Roman" w:cs="Times New Roman"/>
          <w:sz w:val="28"/>
          <w:szCs w:val="28"/>
        </w:rPr>
        <w:t xml:space="preserve"> специальная.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3. К основной медицинской группе для занятий физической культурой относятся несовершеннолетние: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без нарушений состояния здоровья и физического развития;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с функциональными нарушениями, не повлекшими отставание от сверстников в физическом развитии и физической подготовленности.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Отнесенным к основной медицинской группе несовершеннолетним разрешаются занятия в полном объеме по учебной программе физического воспитания с использованием профилактических технологий, подготовка и сдача тестов индивидуальной физической подготовленности.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4. К подготовительной медицинской группе для занятий физической культурой</w:t>
      </w:r>
      <w:r w:rsidR="00DD324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относятся несовершеннолетние: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имеющие морфофункциональные нарушения или физически слабо подготовленные;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входящие в группы риска по возникновению заболеваний (патологических состояний);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с хроническими заболеваниями (состояниями) в стадии стойкой клинико-лабораторной ремиссии, длящейся не менее 3 - 5 лет.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Отнесенным к этой группе несовершеннолетним разрешаются занятия по учебным программам физического воспитания при условии более постепенного освоения комплекса двигательных навыков и умений, особенно связанных с предъявлением к организму повышенных требований, более осторожного дозирования физической нагрузки и исключения противопоказанных </w:t>
      </w:r>
      <w:r w:rsidRPr="005E0FB2">
        <w:rPr>
          <w:rFonts w:ascii="Times New Roman" w:hAnsi="Times New Roman" w:cs="Times New Roman"/>
          <w:sz w:val="28"/>
          <w:szCs w:val="28"/>
        </w:rPr>
        <w:lastRenderedPageBreak/>
        <w:t>движений.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Тестовые испытания, сдача индивидуальных нормативов и участие в массовых физкультурных мероприятиях не разрешается без дополнительного медицинского осмотра. К участию в спортивных соревнованиях </w:t>
      </w:r>
      <w:r w:rsidR="00387D92"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Pr="005E0FB2">
        <w:rPr>
          <w:rFonts w:ascii="Times New Roman" w:hAnsi="Times New Roman" w:cs="Times New Roman"/>
          <w:sz w:val="28"/>
          <w:szCs w:val="28"/>
        </w:rPr>
        <w:t>обучающиеся не допускаются. Рекомендуются дополнительные занятия для повышения общей физической подготовки в образовательной организации или в домашних условиях.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5. Специальная медицинская группа для занятий физической культурой делится</w:t>
      </w:r>
      <w:r w:rsidR="00DD3247">
        <w:rPr>
          <w:rFonts w:ascii="Times New Roman" w:hAnsi="Times New Roman" w:cs="Times New Roman"/>
          <w:sz w:val="28"/>
          <w:szCs w:val="28"/>
        </w:rPr>
        <w:t xml:space="preserve"> на две подгруппы: специальную «А» и специальную «</w:t>
      </w:r>
      <w:r w:rsidRPr="005E0FB2">
        <w:rPr>
          <w:rFonts w:ascii="Times New Roman" w:hAnsi="Times New Roman" w:cs="Times New Roman"/>
          <w:sz w:val="28"/>
          <w:szCs w:val="28"/>
        </w:rPr>
        <w:t>Б</w:t>
      </w:r>
      <w:r w:rsidR="00DD3247">
        <w:rPr>
          <w:rFonts w:ascii="Times New Roman" w:hAnsi="Times New Roman" w:cs="Times New Roman"/>
          <w:sz w:val="28"/>
          <w:szCs w:val="28"/>
        </w:rPr>
        <w:t>»</w:t>
      </w:r>
      <w:r w:rsidRPr="005E0FB2">
        <w:rPr>
          <w:rFonts w:ascii="Times New Roman" w:hAnsi="Times New Roman" w:cs="Times New Roman"/>
          <w:sz w:val="28"/>
          <w:szCs w:val="28"/>
        </w:rPr>
        <w:t>.</w:t>
      </w:r>
    </w:p>
    <w:p w:rsidR="00CD361B" w:rsidRPr="005E0FB2" w:rsidRDefault="00DD3247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К специальной подгруппе «</w:t>
      </w:r>
      <w:r w:rsidR="00CD361B" w:rsidRPr="005E0FB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D361B" w:rsidRPr="005E0FB2">
        <w:rPr>
          <w:rFonts w:ascii="Times New Roman" w:hAnsi="Times New Roman" w:cs="Times New Roman"/>
          <w:sz w:val="28"/>
          <w:szCs w:val="28"/>
        </w:rPr>
        <w:t>относятся несовершеннолетние: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с нарушениями состояния здоровья постоянного (хронические заболевания (состояния), врожденные пороки развития, деформации без прогрессирования, в стадии компенсации) или временного характера;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с нарушениями физического развития, требующими ограничения физических нагрузок.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Отнесенным к этой группе несовершеннолетним разрешаются занятия оздоровительной физической культурой по специальным программам (профилактические и оздоровительные технологии).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При занятиях оздоровительной физической культурой должны учитываться характер и степень выраженности нарушений состояния здоровья, физического развития и уровень функциональных возможностей несовершеннолетнего, при этом резко ограничивают скоростно-силовые, акробатические упражнения и подвижные игры умеренной интенсивности, рекомендуются прогулки на открытом воздухе. Возможны занятия адаптивной физической культурой.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5.2. К специальной подгруппе </w:t>
      </w:r>
      <w:r w:rsidR="00DD3247">
        <w:rPr>
          <w:rFonts w:ascii="Times New Roman" w:hAnsi="Times New Roman" w:cs="Times New Roman"/>
          <w:sz w:val="28"/>
          <w:szCs w:val="28"/>
        </w:rPr>
        <w:t>«</w:t>
      </w:r>
      <w:r w:rsidRPr="005E0FB2">
        <w:rPr>
          <w:rFonts w:ascii="Times New Roman" w:hAnsi="Times New Roman" w:cs="Times New Roman"/>
          <w:sz w:val="28"/>
          <w:szCs w:val="28"/>
        </w:rPr>
        <w:t>Б</w:t>
      </w:r>
      <w:r w:rsidR="00DD3247">
        <w:rPr>
          <w:rFonts w:ascii="Times New Roman" w:hAnsi="Times New Roman" w:cs="Times New Roman"/>
          <w:sz w:val="28"/>
          <w:szCs w:val="28"/>
        </w:rPr>
        <w:t xml:space="preserve">» </w:t>
      </w:r>
      <w:r w:rsidRPr="005E0FB2">
        <w:rPr>
          <w:rFonts w:ascii="Times New Roman" w:hAnsi="Times New Roman" w:cs="Times New Roman"/>
          <w:sz w:val="28"/>
          <w:szCs w:val="28"/>
        </w:rPr>
        <w:t>относятся несовершеннолетние, имеющие нарушения состояния здоровья постоянного (хронические заболевания (состояния) в стадии субкомпенсации) и временного характера, без выраженных нарушений самочувствия.</w:t>
      </w:r>
    </w:p>
    <w:p w:rsidR="00CD361B" w:rsidRPr="00067331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Отнесенным к этой группе несовершеннолетним рекомендуются в обязательном порядке занятия лечебной физкультурой в медицинской </w:t>
      </w:r>
      <w:r w:rsidRPr="00067331">
        <w:rPr>
          <w:rFonts w:ascii="Times New Roman" w:hAnsi="Times New Roman" w:cs="Times New Roman"/>
          <w:sz w:val="28"/>
          <w:szCs w:val="28"/>
        </w:rPr>
        <w:t>организации, а также проведение регулярных самостоятельных занятий в домашних условиях по комплексам, предложенным врачом по лечебной физкультуре медицинской организации.</w:t>
      </w:r>
    </w:p>
    <w:p w:rsidR="004913C4" w:rsidRPr="00067331" w:rsidRDefault="003C6FC5" w:rsidP="005E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7331">
        <w:rPr>
          <w:rFonts w:ascii="Times New Roman" w:hAnsi="Times New Roman" w:cs="Times New Roman"/>
          <w:sz w:val="28"/>
          <w:szCs w:val="28"/>
        </w:rPr>
        <w:tab/>
        <w:t>5.3. По результатам профилактических осмотров несовершеннолетний может быть не допущен к занятиям физ</w:t>
      </w:r>
      <w:r w:rsidR="00497CE8" w:rsidRPr="00067331"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067331">
        <w:rPr>
          <w:rFonts w:ascii="Times New Roman" w:hAnsi="Times New Roman" w:cs="Times New Roman"/>
          <w:sz w:val="28"/>
          <w:szCs w:val="28"/>
        </w:rPr>
        <w:t>культурой, в том числе лечебной</w:t>
      </w:r>
      <w:r w:rsidR="00497CE8" w:rsidRPr="00067331">
        <w:rPr>
          <w:rFonts w:ascii="Times New Roman" w:hAnsi="Times New Roman" w:cs="Times New Roman"/>
          <w:sz w:val="28"/>
          <w:szCs w:val="28"/>
        </w:rPr>
        <w:t xml:space="preserve">, </w:t>
      </w:r>
      <w:r w:rsidR="003C4696" w:rsidRPr="00067331">
        <w:rPr>
          <w:rFonts w:ascii="Times New Roman" w:hAnsi="Times New Roman" w:cs="Times New Roman"/>
          <w:sz w:val="28"/>
          <w:szCs w:val="28"/>
        </w:rPr>
        <w:t>по</w:t>
      </w:r>
      <w:r w:rsidR="00497CE8" w:rsidRPr="00067331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3C4696" w:rsidRPr="00067331">
        <w:rPr>
          <w:rFonts w:ascii="Times New Roman" w:hAnsi="Times New Roman" w:cs="Times New Roman"/>
          <w:sz w:val="28"/>
          <w:szCs w:val="28"/>
        </w:rPr>
        <w:t>м</w:t>
      </w:r>
      <w:r w:rsidR="00497CE8" w:rsidRPr="00067331">
        <w:rPr>
          <w:rFonts w:ascii="Times New Roman" w:hAnsi="Times New Roman" w:cs="Times New Roman"/>
          <w:sz w:val="28"/>
          <w:szCs w:val="28"/>
        </w:rPr>
        <w:t xml:space="preserve"> о</w:t>
      </w:r>
      <w:r w:rsidR="004913C4" w:rsidRPr="00067331">
        <w:rPr>
          <w:rFonts w:ascii="Times New Roman" w:hAnsi="Times New Roman" w:cs="Times New Roman"/>
          <w:sz w:val="28"/>
          <w:szCs w:val="28"/>
        </w:rPr>
        <w:t>сновани</w:t>
      </w:r>
      <w:r w:rsidR="003C4696" w:rsidRPr="00067331">
        <w:rPr>
          <w:rFonts w:ascii="Times New Roman" w:hAnsi="Times New Roman" w:cs="Times New Roman"/>
          <w:sz w:val="28"/>
          <w:szCs w:val="28"/>
        </w:rPr>
        <w:t>ям</w:t>
      </w:r>
      <w:r w:rsidR="004913C4" w:rsidRPr="00067331">
        <w:rPr>
          <w:rFonts w:ascii="Times New Roman" w:hAnsi="Times New Roman" w:cs="Times New Roman"/>
          <w:sz w:val="28"/>
          <w:szCs w:val="28"/>
        </w:rPr>
        <w:t xml:space="preserve"> (критери</w:t>
      </w:r>
      <w:r w:rsidR="003C4696" w:rsidRPr="00067331">
        <w:rPr>
          <w:rFonts w:ascii="Times New Roman" w:hAnsi="Times New Roman" w:cs="Times New Roman"/>
          <w:sz w:val="28"/>
          <w:szCs w:val="28"/>
        </w:rPr>
        <w:t>ям</w:t>
      </w:r>
      <w:r w:rsidR="004913C4" w:rsidRPr="00067331">
        <w:rPr>
          <w:rFonts w:ascii="Times New Roman" w:hAnsi="Times New Roman" w:cs="Times New Roman"/>
          <w:sz w:val="28"/>
          <w:szCs w:val="28"/>
        </w:rPr>
        <w:t>):</w:t>
      </w:r>
    </w:p>
    <w:p w:rsidR="00632D5B" w:rsidRPr="00067331" w:rsidRDefault="00632D5B" w:rsidP="00632D5B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острые и хронические заболевания в стадии обострения;</w:t>
      </w:r>
    </w:p>
    <w:p w:rsidR="00632D5B" w:rsidRPr="00067331" w:rsidRDefault="00632D5B" w:rsidP="00632D5B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нервно-психические заболевания, травмы центральной и периферической нервной системы при которых занятия физической культурой могут вызвать ухудшение состояния здоровья несовершеннолетнего. </w:t>
      </w:r>
    </w:p>
    <w:p w:rsidR="00632D5B" w:rsidRPr="00067331" w:rsidRDefault="00632D5B" w:rsidP="00632D5B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 физического развития, при которых отсутствует возможность занятий физической культурой;</w:t>
      </w:r>
    </w:p>
    <w:p w:rsidR="002F0B96" w:rsidRPr="00067331" w:rsidRDefault="002F0B96" w:rsidP="002F0B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7331">
        <w:rPr>
          <w:rFonts w:ascii="Times New Roman" w:hAnsi="Times New Roman" w:cs="Times New Roman"/>
          <w:sz w:val="28"/>
          <w:szCs w:val="28"/>
        </w:rPr>
        <w:t>необходимость проведения дополнительного медицинского обследования посл</w:t>
      </w:r>
      <w:r w:rsidR="00632D5B" w:rsidRPr="00067331">
        <w:rPr>
          <w:rFonts w:ascii="Times New Roman" w:hAnsi="Times New Roman" w:cs="Times New Roman"/>
          <w:sz w:val="28"/>
          <w:szCs w:val="28"/>
        </w:rPr>
        <w:t>е некоторых заболеваний и травм.</w:t>
      </w:r>
    </w:p>
    <w:p w:rsidR="00497CE8" w:rsidRPr="004913C4" w:rsidRDefault="00497CE8" w:rsidP="00497CE8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 этом к не допущенным для занятий физической культурой </w:t>
      </w:r>
      <w:r w:rsidR="00F328D2"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относятся временно освобожденные от занятий физической культурой </w:t>
      </w:r>
      <w:r w:rsidR="00387D92"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F31E39" w:rsidRPr="000673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F31E39"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87D92"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нарушениями состояния здоровья</w:t>
      </w:r>
      <w:r w:rsidR="00F31E39"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 позволяющи</w:t>
      </w:r>
      <w:r w:rsidR="00387D92"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31E39"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заниматься физической культурой </w:t>
      </w:r>
      <w:r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сроком до 1 месяца.</w:t>
      </w:r>
      <w:r w:rsidR="00440F7D" w:rsidRPr="00067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случае, если требуется продолжение диагностических и/или лечебных процедур, срок временного освобождения от занятий физической культурой может быть продлен до улучшения состояния здоровья несовершеннолетнего.</w:t>
      </w:r>
      <w:bookmarkStart w:id="3" w:name="_GoBack"/>
      <w:bookmarkEnd w:id="3"/>
      <w:r w:rsidR="00440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sectPr w:rsidR="00497CE8" w:rsidRPr="004913C4" w:rsidSect="002D39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7FA" w:rsidRDefault="001D47FA" w:rsidP="00122957">
      <w:pPr>
        <w:spacing w:after="0" w:line="240" w:lineRule="auto"/>
      </w:pPr>
      <w:r>
        <w:separator/>
      </w:r>
    </w:p>
  </w:endnote>
  <w:endnote w:type="continuationSeparator" w:id="0">
    <w:p w:rsidR="001D47FA" w:rsidRDefault="001D47FA" w:rsidP="0012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19" w:rsidRDefault="002D391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19" w:rsidRDefault="002D391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19" w:rsidRDefault="002D39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7FA" w:rsidRDefault="001D47FA" w:rsidP="00122957">
      <w:pPr>
        <w:spacing w:after="0" w:line="240" w:lineRule="auto"/>
      </w:pPr>
      <w:r>
        <w:separator/>
      </w:r>
    </w:p>
  </w:footnote>
  <w:footnote w:type="continuationSeparator" w:id="0">
    <w:p w:rsidR="001D47FA" w:rsidRDefault="001D47FA" w:rsidP="0012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19" w:rsidRDefault="002D39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E5E" w:rsidRPr="00EB4E5E" w:rsidRDefault="00EB4E5E" w:rsidP="00EB4E5E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B4E5E">
      <w:rPr>
        <w:rFonts w:ascii="Times New Roman" w:hAnsi="Times New Roman" w:cs="Times New Roman"/>
        <w:sz w:val="28"/>
        <w:szCs w:val="28"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19" w:rsidRDefault="002D3919">
    <w:pPr>
      <w:pStyle w:val="a3"/>
      <w:rPr>
        <w:noProof/>
        <w:lang w:eastAsia="ru-RU"/>
      </w:rPr>
    </w:pPr>
  </w:p>
  <w:p w:rsidR="002D3919" w:rsidRDefault="002D3919">
    <w:pPr>
      <w:pStyle w:val="a3"/>
      <w:rPr>
        <w:noProof/>
        <w:lang w:eastAsia="ru-RU"/>
      </w:rPr>
    </w:pPr>
  </w:p>
  <w:p w:rsidR="002D3919" w:rsidRDefault="002D391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2820"/>
    <w:multiLevelType w:val="multilevel"/>
    <w:tmpl w:val="F6DCE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EC253C"/>
    <w:multiLevelType w:val="multilevel"/>
    <w:tmpl w:val="2FCCE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1F5A68"/>
    <w:multiLevelType w:val="multilevel"/>
    <w:tmpl w:val="42760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565520"/>
    <w:multiLevelType w:val="multilevel"/>
    <w:tmpl w:val="C6BEE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DB3CCC"/>
    <w:multiLevelType w:val="multilevel"/>
    <w:tmpl w:val="5A7EE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E33C32"/>
    <w:multiLevelType w:val="multilevel"/>
    <w:tmpl w:val="1AF2F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CC6DA9"/>
    <w:multiLevelType w:val="multilevel"/>
    <w:tmpl w:val="61DC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945275"/>
    <w:multiLevelType w:val="multilevel"/>
    <w:tmpl w:val="45FC3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C83CA9"/>
    <w:multiLevelType w:val="multilevel"/>
    <w:tmpl w:val="D9D09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2E4431"/>
    <w:multiLevelType w:val="multilevel"/>
    <w:tmpl w:val="86863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D361B"/>
    <w:rsid w:val="00011924"/>
    <w:rsid w:val="00063265"/>
    <w:rsid w:val="00063FF0"/>
    <w:rsid w:val="00067331"/>
    <w:rsid w:val="00122957"/>
    <w:rsid w:val="001D47FA"/>
    <w:rsid w:val="002544B2"/>
    <w:rsid w:val="002D3919"/>
    <w:rsid w:val="002F0B96"/>
    <w:rsid w:val="00370E86"/>
    <w:rsid w:val="00387D92"/>
    <w:rsid w:val="003C4696"/>
    <w:rsid w:val="003C6FC5"/>
    <w:rsid w:val="003F150B"/>
    <w:rsid w:val="00406074"/>
    <w:rsid w:val="00440F7D"/>
    <w:rsid w:val="004514D1"/>
    <w:rsid w:val="004805A4"/>
    <w:rsid w:val="004913C4"/>
    <w:rsid w:val="00497CE8"/>
    <w:rsid w:val="004A4CA1"/>
    <w:rsid w:val="00517C89"/>
    <w:rsid w:val="005B635E"/>
    <w:rsid w:val="005E0FB2"/>
    <w:rsid w:val="005F5903"/>
    <w:rsid w:val="00632D5B"/>
    <w:rsid w:val="006518C1"/>
    <w:rsid w:val="006D47EA"/>
    <w:rsid w:val="00701C1A"/>
    <w:rsid w:val="00726F14"/>
    <w:rsid w:val="007E5F37"/>
    <w:rsid w:val="008D1C51"/>
    <w:rsid w:val="008E4BB6"/>
    <w:rsid w:val="009306B7"/>
    <w:rsid w:val="009843D4"/>
    <w:rsid w:val="009E21E8"/>
    <w:rsid w:val="009F2B14"/>
    <w:rsid w:val="00A66040"/>
    <w:rsid w:val="00BB0317"/>
    <w:rsid w:val="00C539BB"/>
    <w:rsid w:val="00C917F7"/>
    <w:rsid w:val="00C94336"/>
    <w:rsid w:val="00C94684"/>
    <w:rsid w:val="00CD361B"/>
    <w:rsid w:val="00DA3039"/>
    <w:rsid w:val="00DD3247"/>
    <w:rsid w:val="00E677B1"/>
    <w:rsid w:val="00EB4E5E"/>
    <w:rsid w:val="00EC68C0"/>
    <w:rsid w:val="00EC7653"/>
    <w:rsid w:val="00F31E39"/>
    <w:rsid w:val="00F328D2"/>
    <w:rsid w:val="00F44A61"/>
    <w:rsid w:val="00FB5C5D"/>
    <w:rsid w:val="00FC3E33"/>
    <w:rsid w:val="00FC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957"/>
  </w:style>
  <w:style w:type="paragraph" w:styleId="a5">
    <w:name w:val="footer"/>
    <w:basedOn w:val="a"/>
    <w:link w:val="a6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CE37B-768E-4A24-A569-10D60299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Евгения Олеговна</dc:creator>
  <cp:lastModifiedBy>администратор4</cp:lastModifiedBy>
  <cp:revision>2</cp:revision>
  <cp:lastPrinted>2021-05-11T12:08:00Z</cp:lastPrinted>
  <dcterms:created xsi:type="dcterms:W3CDTF">2021-05-20T11:44:00Z</dcterms:created>
  <dcterms:modified xsi:type="dcterms:W3CDTF">2021-05-20T11:44:00Z</dcterms:modified>
</cp:coreProperties>
</file>